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9BD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  <w:bookmarkStart w:id="0" w:name="_Toc56086915"/>
      <w:r w:rsidRPr="00343E6D">
        <w:rPr>
          <w:rFonts w:ascii="Times New Roman" w:eastAsiaTheme="majorEastAsia" w:hAnsi="Times New Roman" w:cs="Times New Roman"/>
          <w:noProof/>
          <w:color w:val="2F5496" w:themeColor="accent1" w:themeShade="BF"/>
          <w:sz w:val="24"/>
          <w:szCs w:val="24"/>
          <w:lang w:eastAsia="tr-TR"/>
        </w:rPr>
        <w:drawing>
          <wp:anchor distT="0" distB="0" distL="114300" distR="114300" simplePos="0" relativeHeight="251678720" behindDoc="0" locked="0" layoutInCell="1" allowOverlap="1" wp14:editId="3432B153">
            <wp:simplePos x="0" y="0"/>
            <wp:positionH relativeFrom="margin">
              <wp:align>center</wp:align>
            </wp:positionH>
            <wp:positionV relativeFrom="paragraph">
              <wp:posOffset>-303530</wp:posOffset>
            </wp:positionV>
            <wp:extent cx="1844675" cy="1788795"/>
            <wp:effectExtent l="0" t="0" r="3175" b="1905"/>
            <wp:wrapNone/>
            <wp:docPr id="2" name="Resim 2" descr="mbb-yeni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mbb-yeni-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 w:rsidP="00671AA0">
      <w:pPr>
        <w:jc w:val="center"/>
        <w:rPr>
          <w:rFonts w:ascii="Times New Roman" w:hAnsi="Times New Roman" w:cs="Times New Roman"/>
          <w:b/>
          <w:sz w:val="24"/>
          <w:szCs w:val="24"/>
          <w:lang w:eastAsia="tr-TR"/>
        </w:rPr>
      </w:pPr>
      <w:r w:rsidRPr="00343E6D">
        <w:rPr>
          <w:rFonts w:ascii="Times New Roman" w:hAnsi="Times New Roman" w:cs="Times New Roman"/>
          <w:b/>
          <w:sz w:val="24"/>
          <w:szCs w:val="24"/>
        </w:rPr>
        <w:t>MERSİN İLİ, AKDENİZ İLÇESİ, BAHÇE-BARIŞ MAHALLELERİ, 1. BÖLGE KENTSEL DÖNÜŞÜM VE GELİŞİM PROJE ALANI İÇERİSİNDE 1/5000 ÖLÇEKLİ NAZIM İMAR PLANI DEĞİŞİKLİĞİ</w:t>
      </w:r>
    </w:p>
    <w:p w:rsidR="00671AA0" w:rsidRPr="00343E6D" w:rsidRDefault="00671AA0" w:rsidP="00671AA0">
      <w:pPr>
        <w:rPr>
          <w:rFonts w:ascii="Times New Roman" w:hAnsi="Times New Roman" w:cs="Times New Roman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005394" w:rsidRPr="00343E6D" w:rsidRDefault="00005394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671AA0" w:rsidRPr="00343E6D" w:rsidRDefault="00671AA0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tr-TR"/>
        </w:rPr>
      </w:pPr>
    </w:p>
    <w:p w:rsidR="009729BD" w:rsidRDefault="00671AA0" w:rsidP="00671A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E6D">
        <w:rPr>
          <w:rFonts w:ascii="Times New Roman" w:hAnsi="Times New Roman" w:cs="Times New Roman"/>
          <w:b/>
          <w:sz w:val="24"/>
          <w:szCs w:val="24"/>
        </w:rPr>
        <w:t>MAYIS 202</w:t>
      </w:r>
      <w:r w:rsidR="00432AE8">
        <w:rPr>
          <w:rFonts w:ascii="Times New Roman" w:hAnsi="Times New Roman" w:cs="Times New Roman"/>
          <w:b/>
          <w:sz w:val="24"/>
          <w:szCs w:val="24"/>
        </w:rPr>
        <w:t>4</w:t>
      </w:r>
    </w:p>
    <w:p w:rsidR="00432AE8" w:rsidRDefault="00432AE8" w:rsidP="00005394">
      <w:pPr>
        <w:rPr>
          <w:rFonts w:ascii="Times New Roman" w:hAnsi="Times New Roman" w:cs="Times New Roman"/>
          <w:b/>
          <w:sz w:val="24"/>
          <w:szCs w:val="24"/>
        </w:rPr>
      </w:pPr>
    </w:p>
    <w:p w:rsidR="00432AE8" w:rsidRPr="00343E6D" w:rsidRDefault="00432AE8" w:rsidP="00671A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1FF4" w:rsidRPr="00343E6D" w:rsidRDefault="002B6D61" w:rsidP="00571FF4">
      <w:pPr>
        <w:pStyle w:val="Balk1"/>
        <w:spacing w:after="240"/>
        <w:rPr>
          <w:rFonts w:ascii="Times New Roman" w:hAnsi="Times New Roman" w:cs="Times New Roman"/>
          <w:sz w:val="24"/>
          <w:szCs w:val="24"/>
        </w:rPr>
      </w:pPr>
      <w:bookmarkStart w:id="1" w:name="_Toc82012981"/>
      <w:bookmarkStart w:id="2" w:name="_Toc129619569"/>
      <w:r w:rsidRPr="00343E6D">
        <w:rPr>
          <w:rFonts w:ascii="Times New Roman" w:hAnsi="Times New Roman" w:cs="Times New Roman"/>
          <w:sz w:val="24"/>
          <w:szCs w:val="24"/>
        </w:rPr>
        <w:lastRenderedPageBreak/>
        <w:t xml:space="preserve">PLANLAMA ALANININ </w:t>
      </w:r>
      <w:bookmarkEnd w:id="0"/>
      <w:bookmarkEnd w:id="1"/>
      <w:r w:rsidR="00571FF4" w:rsidRPr="00343E6D">
        <w:rPr>
          <w:rFonts w:ascii="Times New Roman" w:hAnsi="Times New Roman" w:cs="Times New Roman"/>
          <w:sz w:val="24"/>
          <w:szCs w:val="24"/>
        </w:rPr>
        <w:t>TANIMI</w:t>
      </w:r>
      <w:bookmarkEnd w:id="2"/>
    </w:p>
    <w:p w:rsidR="007E73FA" w:rsidRPr="00343E6D" w:rsidRDefault="00571FF4" w:rsidP="00A46CD7">
      <w:pPr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>İmar planı d</w:t>
      </w:r>
      <w:r w:rsidR="00C02618" w:rsidRPr="00343E6D">
        <w:rPr>
          <w:rFonts w:ascii="Times New Roman" w:hAnsi="Times New Roman" w:cs="Times New Roman"/>
          <w:sz w:val="24"/>
          <w:szCs w:val="24"/>
        </w:rPr>
        <w:t>eğişikliği teklifine konu alanlar</w:t>
      </w:r>
      <w:r w:rsidRPr="00343E6D">
        <w:rPr>
          <w:rFonts w:ascii="Times New Roman" w:hAnsi="Times New Roman" w:cs="Times New Roman"/>
          <w:sz w:val="24"/>
          <w:szCs w:val="24"/>
        </w:rPr>
        <w:t xml:space="preserve"> Mersin İli, </w:t>
      </w:r>
      <w:r w:rsidR="00C02618" w:rsidRPr="00343E6D">
        <w:rPr>
          <w:rFonts w:ascii="Times New Roman" w:hAnsi="Times New Roman" w:cs="Times New Roman"/>
          <w:sz w:val="24"/>
          <w:szCs w:val="24"/>
        </w:rPr>
        <w:t>A</w:t>
      </w:r>
      <w:r w:rsidR="00DE61A1" w:rsidRPr="00343E6D">
        <w:rPr>
          <w:rFonts w:ascii="Times New Roman" w:hAnsi="Times New Roman" w:cs="Times New Roman"/>
          <w:sz w:val="24"/>
          <w:szCs w:val="24"/>
        </w:rPr>
        <w:t>kdeniz</w:t>
      </w:r>
      <w:r w:rsidRPr="00343E6D">
        <w:rPr>
          <w:rFonts w:ascii="Times New Roman" w:hAnsi="Times New Roman" w:cs="Times New Roman"/>
          <w:sz w:val="24"/>
          <w:szCs w:val="24"/>
        </w:rPr>
        <w:t xml:space="preserve"> İlçesi, </w:t>
      </w:r>
      <w:r w:rsidR="00DE61A1" w:rsidRPr="00343E6D">
        <w:rPr>
          <w:rFonts w:ascii="Times New Roman" w:hAnsi="Times New Roman" w:cs="Times New Roman"/>
          <w:sz w:val="24"/>
          <w:szCs w:val="24"/>
        </w:rPr>
        <w:t>Bahçe</w:t>
      </w:r>
      <w:r w:rsidRPr="00343E6D">
        <w:rPr>
          <w:rFonts w:ascii="Times New Roman" w:hAnsi="Times New Roman" w:cs="Times New Roman"/>
          <w:sz w:val="24"/>
          <w:szCs w:val="24"/>
        </w:rPr>
        <w:t xml:space="preserve"> Mahallesi,</w:t>
      </w:r>
      <w:r w:rsidR="00525B93" w:rsidRPr="00343E6D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</w:t>
      </w:r>
      <w:r w:rsidR="00B23559" w:rsidRPr="00343E6D">
        <w:rPr>
          <w:rFonts w:ascii="Times New Roman" w:hAnsi="Times New Roman" w:cs="Times New Roman"/>
          <w:sz w:val="24"/>
          <w:szCs w:val="24"/>
        </w:rPr>
        <w:t xml:space="preserve">O33-A-18-D, O33-A-23-A </w:t>
      </w:r>
      <w:proofErr w:type="gramStart"/>
      <w:r w:rsidR="00B23559" w:rsidRPr="00343E6D">
        <w:rPr>
          <w:rFonts w:ascii="Times New Roman" w:hAnsi="Times New Roman" w:cs="Times New Roman"/>
          <w:sz w:val="24"/>
          <w:szCs w:val="24"/>
        </w:rPr>
        <w:t>halihazır</w:t>
      </w:r>
      <w:proofErr w:type="gramEnd"/>
      <w:r w:rsidRPr="00343E6D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</w:t>
      </w:r>
      <w:r w:rsidR="00DE61A1" w:rsidRPr="00343E6D">
        <w:rPr>
          <w:rFonts w:ascii="Times New Roman" w:hAnsi="Times New Roman" w:cs="Times New Roman"/>
          <w:sz w:val="24"/>
          <w:szCs w:val="24"/>
        </w:rPr>
        <w:t>paftalarında yer almaktadır</w:t>
      </w:r>
      <w:r w:rsidRPr="00343E6D">
        <w:rPr>
          <w:rFonts w:ascii="Times New Roman" w:hAnsi="Times New Roman" w:cs="Times New Roman"/>
          <w:sz w:val="24"/>
          <w:szCs w:val="24"/>
        </w:rPr>
        <w:t xml:space="preserve">. </w:t>
      </w:r>
      <w:r w:rsidR="00B23559" w:rsidRPr="00343E6D">
        <w:rPr>
          <w:rFonts w:ascii="Times New Roman" w:hAnsi="Times New Roman" w:cs="Times New Roman"/>
          <w:sz w:val="24"/>
          <w:szCs w:val="24"/>
        </w:rPr>
        <w:t xml:space="preserve">Plan değişikliği alanlarının </w:t>
      </w:r>
      <w:r w:rsidRPr="00343E6D">
        <w:rPr>
          <w:rFonts w:ascii="Times New Roman" w:hAnsi="Times New Roman" w:cs="Times New Roman"/>
          <w:sz w:val="24"/>
          <w:szCs w:val="24"/>
        </w:rPr>
        <w:t>konumunu gösteren uydu fotoğrafı aşağıda sunulmuştur.</w:t>
      </w:r>
    </w:p>
    <w:p w:rsidR="002B6D61" w:rsidRPr="00343E6D" w:rsidRDefault="00CF6BDE" w:rsidP="00A46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4415F5" wp14:editId="35E01C8E">
                <wp:simplePos x="0" y="0"/>
                <wp:positionH relativeFrom="column">
                  <wp:posOffset>3305175</wp:posOffset>
                </wp:positionH>
                <wp:positionV relativeFrom="paragraph">
                  <wp:posOffset>1663700</wp:posOffset>
                </wp:positionV>
                <wp:extent cx="1426464" cy="259080"/>
                <wp:effectExtent l="0" t="0" r="21590" b="2667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464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371F" w:rsidRDefault="00B2371F">
                            <w:r>
                              <w:t>PLANLAMA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4415F5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left:0;text-align:left;margin-left:260.25pt;margin-top:131pt;width:112.3pt;height:20.4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" fillcolor="white [3201]" strokeweight=".5pt">
                <v:textbox>
                  <w:txbxContent>
                    <w:p w14:paraId="282A596F" w14:textId="3C8D26AB" w:rsidR="00B2371F" w:rsidRDefault="00B2371F">
                      <w:r>
                        <w:t>PLANLAMA ALANI</w:t>
                      </w:r>
                    </w:p>
                  </w:txbxContent>
                </v:textbox>
              </v:shape>
            </w:pict>
          </mc:Fallback>
        </mc:AlternateContent>
      </w: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3766F" wp14:editId="431146B8">
                <wp:simplePos x="0" y="0"/>
                <wp:positionH relativeFrom="column">
                  <wp:posOffset>2154336</wp:posOffset>
                </wp:positionH>
                <wp:positionV relativeFrom="paragraph">
                  <wp:posOffset>667137</wp:posOffset>
                </wp:positionV>
                <wp:extent cx="996243" cy="1289196"/>
                <wp:effectExtent l="57150" t="0" r="71120" b="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4120">
                          <a:off x="0" y="0"/>
                          <a:ext cx="996243" cy="12891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01A1F" id="Oval 225" o:spid="_x0000_s1026" style="position:absolute;margin-left:169.65pt;margin-top:52.55pt;width:78.45pt;height:101.5pt;rotation:-2038039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3B9AE98" wp14:editId="42942A05">
            <wp:extent cx="5763260" cy="3581400"/>
            <wp:effectExtent l="19050" t="19050" r="27940" b="190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 HP-BILGISAYAR O33A23A.NCZ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 b="6937"/>
                    <a:stretch/>
                  </pic:blipFill>
                  <pic:spPr bwMode="auto">
                    <a:xfrm>
                      <a:off x="0" y="0"/>
                      <a:ext cx="5763260" cy="3581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3FA" w:rsidRPr="00343E6D" w:rsidRDefault="00562EBF" w:rsidP="00A46CD7">
      <w:pPr>
        <w:pStyle w:val="ResimYazs"/>
        <w:spacing w:after="160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 xml:space="preserve">  </w:t>
      </w:r>
      <w:r w:rsidR="00CA65EE" w:rsidRPr="00343E6D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Toc82012998"/>
      <w:r w:rsidR="007E73FA" w:rsidRPr="00343E6D">
        <w:rPr>
          <w:rFonts w:ascii="Times New Roman" w:hAnsi="Times New Roman" w:cs="Times New Roman"/>
          <w:sz w:val="24"/>
          <w:szCs w:val="24"/>
        </w:rPr>
        <w:t xml:space="preserve">Planlama Alanı </w:t>
      </w:r>
      <w:r w:rsidR="00A46CD7" w:rsidRPr="00343E6D">
        <w:rPr>
          <w:rFonts w:ascii="Times New Roman" w:hAnsi="Times New Roman" w:cs="Times New Roman"/>
          <w:sz w:val="24"/>
          <w:szCs w:val="24"/>
        </w:rPr>
        <w:t xml:space="preserve">ve Çevresine Ait </w:t>
      </w:r>
      <w:r w:rsidR="007E73FA" w:rsidRPr="00343E6D">
        <w:rPr>
          <w:rFonts w:ascii="Times New Roman" w:hAnsi="Times New Roman" w:cs="Times New Roman"/>
          <w:sz w:val="24"/>
          <w:szCs w:val="24"/>
        </w:rPr>
        <w:t>Uydu Görüntüsü</w:t>
      </w:r>
      <w:bookmarkEnd w:id="3"/>
    </w:p>
    <w:p w:rsidR="00A46CD7" w:rsidRPr="00343E6D" w:rsidRDefault="00CF6BDE" w:rsidP="00A46CD7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C074108" wp14:editId="12B69FBA">
            <wp:extent cx="5763260" cy="2943225"/>
            <wp:effectExtent l="19050" t="19050" r="27940" b="285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 hp HP-BILGISAYAR O33A23A.NCZ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7" b="13250"/>
                    <a:stretch/>
                  </pic:blipFill>
                  <pic:spPr bwMode="auto">
                    <a:xfrm>
                      <a:off x="0" y="0"/>
                      <a:ext cx="5763260" cy="29432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CD7" w:rsidRPr="00343E6D" w:rsidRDefault="00A46CD7" w:rsidP="00A46CD7">
      <w:pPr>
        <w:pStyle w:val="ResimYazs"/>
        <w:jc w:val="left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 xml:space="preserve">  Planlama Alanına </w:t>
      </w:r>
      <w:proofErr w:type="spellStart"/>
      <w:r w:rsidRPr="00343E6D">
        <w:rPr>
          <w:rFonts w:ascii="Times New Roman" w:hAnsi="Times New Roman" w:cs="Times New Roman"/>
          <w:sz w:val="24"/>
          <w:szCs w:val="24"/>
        </w:rPr>
        <w:t>Aİt</w:t>
      </w:r>
      <w:proofErr w:type="spellEnd"/>
      <w:r w:rsidRPr="00343E6D">
        <w:rPr>
          <w:rFonts w:ascii="Times New Roman" w:hAnsi="Times New Roman" w:cs="Times New Roman"/>
          <w:sz w:val="24"/>
          <w:szCs w:val="24"/>
        </w:rPr>
        <w:t xml:space="preserve"> Uydu Görüntüsü</w:t>
      </w:r>
    </w:p>
    <w:p w:rsidR="008B2FE4" w:rsidRPr="00343E6D" w:rsidRDefault="00785A76" w:rsidP="000B2477">
      <w:pPr>
        <w:pStyle w:val="Balk1"/>
        <w:spacing w:after="240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F35FB" wp14:editId="72CD1CED">
                <wp:simplePos x="0" y="0"/>
                <wp:positionH relativeFrom="column">
                  <wp:posOffset>4387638</wp:posOffset>
                </wp:positionH>
                <wp:positionV relativeFrom="paragraph">
                  <wp:posOffset>1837902</wp:posOffset>
                </wp:positionV>
                <wp:extent cx="0" cy="0"/>
                <wp:effectExtent l="0" t="0" r="0" b="0"/>
                <wp:wrapNone/>
                <wp:docPr id="248" name="Düz Bağlayıcı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C97F5" id="Düz Bağlayıcı 24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5pt,144.7pt" to="345.5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bookmarkStart w:id="4" w:name="_Toc56086924"/>
      <w:bookmarkStart w:id="5" w:name="_Toc82012987"/>
      <w:bookmarkStart w:id="6" w:name="_Toc129619570"/>
      <w:r w:rsidR="008B2FE4" w:rsidRPr="00343E6D">
        <w:rPr>
          <w:rFonts w:ascii="Times New Roman" w:hAnsi="Times New Roman" w:cs="Times New Roman"/>
          <w:sz w:val="24"/>
          <w:szCs w:val="24"/>
        </w:rPr>
        <w:t>MÜLKİYET BİLGİSİ</w:t>
      </w:r>
      <w:bookmarkEnd w:id="4"/>
      <w:bookmarkEnd w:id="5"/>
      <w:bookmarkEnd w:id="6"/>
    </w:p>
    <w:p w:rsidR="003D5E38" w:rsidRPr="00343E6D" w:rsidRDefault="00FC5ACC" w:rsidP="00F03C70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990A74" wp14:editId="369DAE4B">
            <wp:extent cx="5770418" cy="4533900"/>
            <wp:effectExtent l="19050" t="19050" r="20955" b="190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P_1012_tadi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9" t="8438" r="18112" b="24515"/>
                    <a:stretch/>
                  </pic:blipFill>
                  <pic:spPr bwMode="auto">
                    <a:xfrm>
                      <a:off x="0" y="0"/>
                      <a:ext cx="5789007" cy="454850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E38" w:rsidRPr="00343E6D" w:rsidRDefault="00525B93" w:rsidP="003D5E38">
      <w:pPr>
        <w:pStyle w:val="ResimYazs"/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Toc82013004"/>
      <w:r w:rsidRPr="00343E6D">
        <w:rPr>
          <w:rFonts w:ascii="Times New Roman" w:hAnsi="Times New Roman" w:cs="Times New Roman"/>
          <w:sz w:val="24"/>
          <w:szCs w:val="24"/>
        </w:rPr>
        <w:t xml:space="preserve"> </w:t>
      </w:r>
      <w:r w:rsidR="003D5E38" w:rsidRPr="00343E6D">
        <w:rPr>
          <w:rFonts w:ascii="Times New Roman" w:hAnsi="Times New Roman" w:cs="Times New Roman"/>
          <w:sz w:val="24"/>
          <w:szCs w:val="24"/>
        </w:rPr>
        <w:t xml:space="preserve">Planlama Alanı </w:t>
      </w:r>
      <w:bookmarkEnd w:id="7"/>
      <w:proofErr w:type="gramStart"/>
      <w:r w:rsidR="00230843" w:rsidRPr="00343E6D">
        <w:rPr>
          <w:rFonts w:ascii="Times New Roman" w:hAnsi="Times New Roman" w:cs="Times New Roman"/>
          <w:sz w:val="24"/>
          <w:szCs w:val="24"/>
        </w:rPr>
        <w:t>Halihazır</w:t>
      </w:r>
      <w:proofErr w:type="gramEnd"/>
      <w:r w:rsidR="00230843" w:rsidRPr="00343E6D">
        <w:rPr>
          <w:rFonts w:ascii="Times New Roman" w:hAnsi="Times New Roman" w:cs="Times New Roman"/>
          <w:sz w:val="24"/>
          <w:szCs w:val="24"/>
        </w:rPr>
        <w:t xml:space="preserve"> Üzerinde Mülkiyet </w:t>
      </w:r>
      <w:r w:rsidR="0000207D" w:rsidRPr="00343E6D">
        <w:rPr>
          <w:rFonts w:ascii="Times New Roman" w:hAnsi="Times New Roman" w:cs="Times New Roman"/>
          <w:sz w:val="24"/>
          <w:szCs w:val="24"/>
        </w:rPr>
        <w:t>Bilgisi</w:t>
      </w:r>
    </w:p>
    <w:p w:rsidR="001729BE" w:rsidRPr="00343E6D" w:rsidRDefault="001729BE" w:rsidP="005701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5B93" w:rsidRPr="00343E6D" w:rsidRDefault="00525B93">
      <w:pPr>
        <w:jc w:val="left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br w:type="page"/>
      </w:r>
    </w:p>
    <w:p w:rsidR="009B1965" w:rsidRPr="00343E6D" w:rsidRDefault="00253AF0" w:rsidP="00851023">
      <w:pPr>
        <w:pStyle w:val="Balk1"/>
        <w:keepNext w:val="0"/>
        <w:keepLines w:val="0"/>
        <w:widowControl w:val="0"/>
        <w:tabs>
          <w:tab w:val="left" w:pos="537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_Toc82012988"/>
      <w:bookmarkStart w:id="9" w:name="_Toc129619571"/>
      <w:r w:rsidRPr="00343E6D">
        <w:rPr>
          <w:rFonts w:ascii="Times New Roman" w:hAnsi="Times New Roman" w:cs="Times New Roman"/>
          <w:sz w:val="24"/>
          <w:szCs w:val="24"/>
        </w:rPr>
        <w:lastRenderedPageBreak/>
        <w:t>PLANLAMA ALANI YAKIN ÇEVRESİ MER’İ PLAN BİLGİSİ</w:t>
      </w:r>
      <w:bookmarkEnd w:id="8"/>
      <w:bookmarkEnd w:id="9"/>
    </w:p>
    <w:p w:rsidR="00570190" w:rsidRPr="00343E6D" w:rsidRDefault="00570190" w:rsidP="00570190">
      <w:pPr>
        <w:rPr>
          <w:rFonts w:ascii="Times New Roman" w:hAnsi="Times New Roman" w:cs="Times New Roman"/>
          <w:sz w:val="24"/>
          <w:szCs w:val="24"/>
        </w:rPr>
      </w:pPr>
    </w:p>
    <w:p w:rsidR="00570190" w:rsidRPr="00343E6D" w:rsidRDefault="0020160D" w:rsidP="00E41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>Planlama alanı</w:t>
      </w:r>
      <w:r w:rsidR="00E41CD3" w:rsidRPr="00343E6D">
        <w:rPr>
          <w:rFonts w:ascii="Times New Roman" w:hAnsi="Times New Roman" w:cs="Times New Roman"/>
          <w:sz w:val="24"/>
          <w:szCs w:val="24"/>
        </w:rPr>
        <w:t>;</w:t>
      </w:r>
      <w:r w:rsidR="006E6F14" w:rsidRPr="00343E6D">
        <w:rPr>
          <w:rFonts w:ascii="Times New Roman" w:hAnsi="Times New Roman" w:cs="Times New Roman"/>
          <w:sz w:val="24"/>
          <w:szCs w:val="24"/>
        </w:rPr>
        <w:t xml:space="preserve"> Akdeniz İlçesi, Bahçe-Barış Mahalleleri 1. Bölge Kentsel Dönüşüm Ve Gelişim Alanı sınırları içerisinde</w:t>
      </w:r>
      <w:r w:rsidR="00E41CD3" w:rsidRPr="00343E6D">
        <w:rPr>
          <w:rFonts w:ascii="Times New Roman" w:hAnsi="Times New Roman" w:cs="Times New Roman"/>
          <w:sz w:val="24"/>
          <w:szCs w:val="24"/>
        </w:rPr>
        <w:t xml:space="preserve"> Mersin Büyükşehir Belediye Meclisi’nin 1</w:t>
      </w:r>
      <w:r w:rsidR="006E6F14" w:rsidRPr="00343E6D">
        <w:rPr>
          <w:rFonts w:ascii="Times New Roman" w:hAnsi="Times New Roman" w:cs="Times New Roman"/>
          <w:sz w:val="24"/>
          <w:szCs w:val="24"/>
        </w:rPr>
        <w:t>5</w:t>
      </w:r>
      <w:r w:rsidR="00E41CD3" w:rsidRPr="00343E6D">
        <w:rPr>
          <w:rFonts w:ascii="Times New Roman" w:hAnsi="Times New Roman" w:cs="Times New Roman"/>
          <w:sz w:val="24"/>
          <w:szCs w:val="24"/>
        </w:rPr>
        <w:t>.</w:t>
      </w:r>
      <w:r w:rsidR="006E6F14" w:rsidRPr="00343E6D">
        <w:rPr>
          <w:rFonts w:ascii="Times New Roman" w:hAnsi="Times New Roman" w:cs="Times New Roman"/>
          <w:sz w:val="24"/>
          <w:szCs w:val="24"/>
        </w:rPr>
        <w:t>12</w:t>
      </w:r>
      <w:r w:rsidR="00E41CD3" w:rsidRPr="00343E6D">
        <w:rPr>
          <w:rFonts w:ascii="Times New Roman" w:hAnsi="Times New Roman" w:cs="Times New Roman"/>
          <w:sz w:val="24"/>
          <w:szCs w:val="24"/>
        </w:rPr>
        <w:t>.202</w:t>
      </w:r>
      <w:r w:rsidR="006E6F14" w:rsidRPr="00343E6D">
        <w:rPr>
          <w:rFonts w:ascii="Times New Roman" w:hAnsi="Times New Roman" w:cs="Times New Roman"/>
          <w:sz w:val="24"/>
          <w:szCs w:val="24"/>
        </w:rPr>
        <w:t>3</w:t>
      </w:r>
      <w:r w:rsidR="00E41CD3" w:rsidRPr="00343E6D">
        <w:rPr>
          <w:rFonts w:ascii="Times New Roman" w:hAnsi="Times New Roman" w:cs="Times New Roman"/>
          <w:sz w:val="24"/>
          <w:szCs w:val="24"/>
        </w:rPr>
        <w:t xml:space="preserve"> tarih ve </w:t>
      </w:r>
      <w:r w:rsidR="006E6F14" w:rsidRPr="00343E6D">
        <w:rPr>
          <w:rFonts w:ascii="Times New Roman" w:hAnsi="Times New Roman" w:cs="Times New Roman"/>
          <w:sz w:val="24"/>
          <w:szCs w:val="24"/>
        </w:rPr>
        <w:t>671</w:t>
      </w:r>
      <w:r w:rsidR="00E41CD3" w:rsidRPr="00343E6D">
        <w:rPr>
          <w:rFonts w:ascii="Times New Roman" w:hAnsi="Times New Roman" w:cs="Times New Roman"/>
          <w:sz w:val="24"/>
          <w:szCs w:val="24"/>
        </w:rPr>
        <w:t xml:space="preserve"> sayılı kararı ile</w:t>
      </w:r>
      <w:r w:rsidR="006E6F14" w:rsidRPr="00343E6D">
        <w:rPr>
          <w:rFonts w:ascii="Times New Roman" w:hAnsi="Times New Roman" w:cs="Times New Roman"/>
          <w:sz w:val="24"/>
          <w:szCs w:val="24"/>
        </w:rPr>
        <w:t xml:space="preserve"> onaylanan</w:t>
      </w:r>
      <w:r w:rsidR="00E41CD3" w:rsidRPr="00343E6D">
        <w:rPr>
          <w:rFonts w:ascii="Times New Roman" w:hAnsi="Times New Roman" w:cs="Times New Roman"/>
          <w:sz w:val="24"/>
          <w:szCs w:val="24"/>
        </w:rPr>
        <w:t xml:space="preserve"> </w:t>
      </w:r>
      <w:r w:rsidR="006E6F14" w:rsidRPr="00343E6D">
        <w:rPr>
          <w:rFonts w:ascii="Times New Roman" w:hAnsi="Times New Roman" w:cs="Times New Roman"/>
          <w:sz w:val="24"/>
          <w:szCs w:val="24"/>
        </w:rPr>
        <w:t xml:space="preserve">1/5000 ölçekli Nazım İmar Planı değişikliği yapılan alanı kapsamaktadır. </w:t>
      </w:r>
    </w:p>
    <w:p w:rsidR="0009247C" w:rsidRPr="00343E6D" w:rsidRDefault="006E6F14" w:rsidP="00607363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48732B2" wp14:editId="31B0CFC0">
            <wp:extent cx="5561330" cy="6295523"/>
            <wp:effectExtent l="19050" t="19050" r="20320" b="1016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klifTRANSPARAN_0412202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t="20375" r="5630" b="9683"/>
                    <a:stretch/>
                  </pic:blipFill>
                  <pic:spPr bwMode="auto">
                    <a:xfrm>
                      <a:off x="0" y="0"/>
                      <a:ext cx="5566069" cy="6300888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8AE" w:rsidRPr="00343E6D" w:rsidRDefault="00525B93" w:rsidP="001758AE">
      <w:pPr>
        <w:pStyle w:val="ResimYazs"/>
        <w:spacing w:after="0"/>
        <w:rPr>
          <w:rFonts w:ascii="Times New Roman" w:hAnsi="Times New Roman" w:cs="Times New Roman"/>
          <w:sz w:val="24"/>
          <w:szCs w:val="24"/>
        </w:rPr>
      </w:pPr>
      <w:bookmarkStart w:id="10" w:name="_Toc82013005"/>
      <w:r w:rsidRPr="00343E6D">
        <w:rPr>
          <w:rFonts w:ascii="Times New Roman" w:hAnsi="Times New Roman" w:cs="Times New Roman"/>
          <w:sz w:val="24"/>
          <w:szCs w:val="24"/>
        </w:rPr>
        <w:t xml:space="preserve">  </w:t>
      </w:r>
      <w:bookmarkEnd w:id="10"/>
      <w:r w:rsidR="001758AE" w:rsidRPr="00343E6D">
        <w:rPr>
          <w:rFonts w:ascii="Times New Roman" w:hAnsi="Times New Roman" w:cs="Times New Roman"/>
          <w:sz w:val="24"/>
          <w:szCs w:val="24"/>
        </w:rPr>
        <w:t xml:space="preserve">Mersin Büyükşehir Belediye Meclisi’nin </w:t>
      </w:r>
      <w:r w:rsidR="006E6F14" w:rsidRPr="00343E6D">
        <w:rPr>
          <w:rFonts w:ascii="Times New Roman" w:hAnsi="Times New Roman" w:cs="Times New Roman"/>
          <w:sz w:val="24"/>
          <w:szCs w:val="24"/>
        </w:rPr>
        <w:t xml:space="preserve">15.12.2023 tarih ve 671 </w:t>
      </w:r>
      <w:r w:rsidR="001758AE" w:rsidRPr="00343E6D">
        <w:rPr>
          <w:rFonts w:ascii="Times New Roman" w:hAnsi="Times New Roman" w:cs="Times New Roman"/>
          <w:sz w:val="24"/>
          <w:szCs w:val="24"/>
        </w:rPr>
        <w:t>sayılı kararı ile Onaylanan</w:t>
      </w:r>
    </w:p>
    <w:p w:rsidR="00253AF0" w:rsidRPr="00343E6D" w:rsidRDefault="001758AE" w:rsidP="001758AE">
      <w:pPr>
        <w:pStyle w:val="ResimYazs"/>
        <w:spacing w:after="0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 xml:space="preserve">  1/5000 Ölçekli Nazım İmar Planı</w:t>
      </w:r>
      <w:r w:rsidR="006E6F14" w:rsidRPr="00343E6D">
        <w:rPr>
          <w:rFonts w:ascii="Times New Roman" w:hAnsi="Times New Roman" w:cs="Times New Roman"/>
          <w:sz w:val="24"/>
          <w:szCs w:val="24"/>
        </w:rPr>
        <w:t xml:space="preserve"> değişikliği</w:t>
      </w:r>
    </w:p>
    <w:p w:rsidR="005E0496" w:rsidRPr="00343E6D" w:rsidRDefault="00525B93" w:rsidP="00525B93">
      <w:pPr>
        <w:jc w:val="left"/>
        <w:rPr>
          <w:rFonts w:ascii="Times New Roman" w:hAnsi="Times New Roman" w:cs="Times New Roman"/>
          <w:sz w:val="24"/>
          <w:szCs w:val="24"/>
          <w:highlight w:val="yellow"/>
        </w:rPr>
      </w:pPr>
      <w:r w:rsidRPr="00343E6D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927D18" w:rsidRPr="00343E6D" w:rsidRDefault="007C2210" w:rsidP="008F5982">
      <w:pPr>
        <w:pStyle w:val="Balk2"/>
        <w:spacing w:after="240"/>
        <w:rPr>
          <w:rFonts w:ascii="Times New Roman" w:hAnsi="Times New Roman" w:cs="Times New Roman"/>
          <w:sz w:val="24"/>
          <w:szCs w:val="24"/>
        </w:rPr>
      </w:pPr>
      <w:bookmarkStart w:id="11" w:name="_Toc82012992"/>
      <w:bookmarkStart w:id="12" w:name="_Toc129619574"/>
      <w:r w:rsidRPr="00343E6D">
        <w:rPr>
          <w:rFonts w:ascii="Times New Roman" w:hAnsi="Times New Roman" w:cs="Times New Roman"/>
          <w:sz w:val="24"/>
          <w:szCs w:val="24"/>
        </w:rPr>
        <w:lastRenderedPageBreak/>
        <w:t>PLAN DEĞİŞİKLİĞİNİN AMACI</w:t>
      </w:r>
      <w:bookmarkEnd w:id="11"/>
      <w:bookmarkEnd w:id="12"/>
    </w:p>
    <w:p w:rsidR="00343E6D" w:rsidRPr="00343E6D" w:rsidRDefault="006E6F14" w:rsidP="00343E6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43E6D">
        <w:rPr>
          <w:rFonts w:ascii="Times New Roman" w:hAnsi="Times New Roman" w:cs="Times New Roman"/>
          <w:sz w:val="24"/>
          <w:szCs w:val="24"/>
        </w:rPr>
        <w:t xml:space="preserve">Mersin Büyükşehir Belediye Meclisi’nin 15.12.2023 tarih ve 671 sayılı kararı ile onaylanan </w:t>
      </w:r>
      <w:r w:rsidR="000B2477" w:rsidRPr="00343E6D">
        <w:rPr>
          <w:rFonts w:ascii="Times New Roman" w:hAnsi="Times New Roman" w:cs="Times New Roman"/>
          <w:sz w:val="24"/>
          <w:szCs w:val="24"/>
        </w:rPr>
        <w:t>Bahçe ve Barış Mahalleleri 1.Bölge Kentsel Dönüşüm ve Gelişim P</w:t>
      </w:r>
      <w:r w:rsidRPr="00343E6D">
        <w:rPr>
          <w:rFonts w:ascii="Times New Roman" w:hAnsi="Times New Roman" w:cs="Times New Roman"/>
          <w:sz w:val="24"/>
          <w:szCs w:val="24"/>
        </w:rPr>
        <w:t xml:space="preserve">roje Alanı sınırları içerisindeki </w:t>
      </w:r>
      <w:r w:rsidR="000B2477" w:rsidRPr="00343E6D">
        <w:rPr>
          <w:rFonts w:ascii="Times New Roman" w:hAnsi="Times New Roman" w:cs="Times New Roman"/>
          <w:sz w:val="24"/>
          <w:szCs w:val="24"/>
        </w:rPr>
        <w:t>1/5000 ölçekli Nazım İmar Plan</w:t>
      </w:r>
      <w:r w:rsidRPr="00343E6D">
        <w:rPr>
          <w:rFonts w:ascii="Times New Roman" w:hAnsi="Times New Roman" w:cs="Times New Roman"/>
          <w:sz w:val="24"/>
          <w:szCs w:val="24"/>
        </w:rPr>
        <w:t>ı değişikliğine askı süresi içerisinde yapılan itirazlar değerlendirilmiş ve Mersin Büyükşehir Belediye Meclisi’nin 13.05.2024 tarih ve 203 sayılı Kararı ile uygun görülmüştür.</w:t>
      </w:r>
      <w:bookmarkStart w:id="13" w:name="_Toc129619575"/>
      <w:r w:rsidRPr="00343E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343E6D">
        <w:rPr>
          <w:rFonts w:ascii="Times New Roman" w:hAnsi="Times New Roman" w:cs="Times New Roman"/>
          <w:sz w:val="24"/>
          <w:szCs w:val="24"/>
        </w:rPr>
        <w:t xml:space="preserve">Mersin Büyükşehir Belediye Meclisi’nin 13.05.2024 tarih ve 203 sayılı Kararında </w:t>
      </w:r>
      <w:r w:rsidRPr="00343E6D">
        <w:rPr>
          <w:rFonts w:ascii="Times New Roman" w:hAnsi="Times New Roman" w:cs="Times New Roman"/>
          <w:i/>
          <w:sz w:val="24"/>
          <w:szCs w:val="24"/>
        </w:rPr>
        <w:t xml:space="preserve">“… </w:t>
      </w:r>
      <w:proofErr w:type="gramStart"/>
      <w:r w:rsidRPr="00343E6D">
        <w:rPr>
          <w:rFonts w:ascii="Times New Roman" w:hAnsi="Times New Roman" w:cs="Times New Roman"/>
          <w:i/>
          <w:sz w:val="24"/>
          <w:szCs w:val="24"/>
        </w:rPr>
        <w:t>söz</w:t>
      </w:r>
      <w:proofErr w:type="gramEnd"/>
      <w:r w:rsidRPr="00343E6D">
        <w:rPr>
          <w:rFonts w:ascii="Times New Roman" w:hAnsi="Times New Roman" w:cs="Times New Roman"/>
          <w:i/>
          <w:sz w:val="24"/>
          <w:szCs w:val="24"/>
        </w:rPr>
        <w:t xml:space="preserve"> konusu değişikliği şehircilik ilke ve esaslarına aykırı olduğu anlaşıldığından, askı süresi içerisinde yapılan itirazların kabulüne ve plan değişikliği öncesi plan kararlarına dönülmesinin kabulüne”</w:t>
      </w:r>
      <w:r w:rsidRPr="00343E6D">
        <w:rPr>
          <w:rFonts w:ascii="Times New Roman" w:hAnsi="Times New Roman" w:cs="Times New Roman"/>
          <w:sz w:val="24"/>
          <w:szCs w:val="24"/>
        </w:rPr>
        <w:t xml:space="preserve"> karar verilmiştir.</w:t>
      </w:r>
    </w:p>
    <w:p w:rsidR="007C2210" w:rsidRPr="00343E6D" w:rsidRDefault="007C2210" w:rsidP="00343E6D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</w:pPr>
      <w:r w:rsidRPr="00343E6D"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</w:rPr>
        <w:t>PLAN KARARLARI</w:t>
      </w:r>
      <w:bookmarkEnd w:id="13"/>
    </w:p>
    <w:p w:rsidR="00343E6D" w:rsidRDefault="006E6F14" w:rsidP="00343E6D">
      <w:pPr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>Bu doğrultuda;</w:t>
      </w:r>
      <w:r w:rsidR="00343E6D" w:rsidRPr="00343E6D">
        <w:rPr>
          <w:rFonts w:ascii="Times New Roman" w:hAnsi="Times New Roman" w:cs="Times New Roman"/>
          <w:sz w:val="24"/>
          <w:szCs w:val="24"/>
        </w:rPr>
        <w:t xml:space="preserve"> söz konusu alanda Mersin Büyükşehir Belediye Meclisi’nin 11.01.2021 tarih ve 24 sayılı kararı ile Onaylanan Kentsel Dönüşüm Ve Gelişim Proje Alanı 1. Bölge 1/5000 Ölçekli Revizyon Nazım İmar Planı kararları </w:t>
      </w:r>
      <w:r w:rsidR="00343E6D">
        <w:rPr>
          <w:rFonts w:ascii="Times New Roman" w:hAnsi="Times New Roman" w:cs="Times New Roman"/>
          <w:sz w:val="24"/>
          <w:szCs w:val="24"/>
        </w:rPr>
        <w:t>geçerlidir.</w:t>
      </w:r>
    </w:p>
    <w:p w:rsidR="00343E6D" w:rsidRPr="00343E6D" w:rsidRDefault="00343E6D" w:rsidP="00005394">
      <w:pPr>
        <w:ind w:left="708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</w:t>
      </w:r>
      <w:r w:rsidR="006E6F14" w:rsidRPr="00343E6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376C25" wp14:editId="4A3CB8E2">
            <wp:extent cx="4803450" cy="5629523"/>
            <wp:effectExtent l="19050" t="19050" r="1651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vcutTRANSPARAN_041220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21834" r="12864" b="14340"/>
                    <a:stretch/>
                  </pic:blipFill>
                  <pic:spPr bwMode="auto">
                    <a:xfrm>
                      <a:off x="0" y="0"/>
                      <a:ext cx="4805404" cy="563181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4" w:name="_Toc82012994"/>
      <w:bookmarkStart w:id="15" w:name="_Toc56086928"/>
      <w:bookmarkStart w:id="16" w:name="_Toc129619576"/>
      <w:bookmarkStart w:id="17" w:name="_GoBack"/>
      <w:bookmarkEnd w:id="17"/>
    </w:p>
    <w:p w:rsidR="007C5E6B" w:rsidRPr="00343E6D" w:rsidRDefault="005E0496" w:rsidP="002C1016">
      <w:pPr>
        <w:pStyle w:val="Balk1"/>
        <w:rPr>
          <w:rFonts w:ascii="Times New Roman" w:hAnsi="Times New Roman" w:cs="Times New Roman"/>
          <w:sz w:val="24"/>
          <w:szCs w:val="24"/>
        </w:rPr>
      </w:pPr>
      <w:r w:rsidRPr="00343E6D">
        <w:rPr>
          <w:rFonts w:ascii="Times New Roman" w:hAnsi="Times New Roman" w:cs="Times New Roman"/>
          <w:sz w:val="24"/>
          <w:szCs w:val="24"/>
        </w:rPr>
        <w:t>PLAN NOTLARI</w:t>
      </w:r>
      <w:bookmarkEnd w:id="14"/>
      <w:bookmarkEnd w:id="15"/>
      <w:bookmarkEnd w:id="16"/>
    </w:p>
    <w:p w:rsidR="00B579A7" w:rsidRPr="00343E6D" w:rsidRDefault="00B579A7" w:rsidP="00DE4BBB">
      <w:pPr>
        <w:pStyle w:val="GvdeMetni"/>
        <w:ind w:right="112"/>
        <w:rPr>
          <w:szCs w:val="24"/>
        </w:rPr>
      </w:pPr>
    </w:p>
    <w:p w:rsidR="002C1016" w:rsidRPr="00343E6D" w:rsidRDefault="00D60AA1" w:rsidP="002C1016">
      <w:pPr>
        <w:autoSpaceDE w:val="0"/>
        <w:autoSpaceDN w:val="0"/>
        <w:adjustRightInd w:val="0"/>
        <w:spacing w:after="240" w:line="240" w:lineRule="auto"/>
        <w:ind w:right="6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1. Bu Plan Fiziki Kararları </w:t>
      </w:r>
      <w:proofErr w:type="spellStart"/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Lejandı</w:t>
      </w:r>
      <w:proofErr w:type="spellEnd"/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, Plan Notları Ve Plan Açıklama Raporu İle Bir Bütündür.</w:t>
      </w:r>
    </w:p>
    <w:p w:rsidR="001D76DF" w:rsidRPr="00343E6D" w:rsidRDefault="00D60AA1" w:rsidP="006B17E1">
      <w:pPr>
        <w:autoSpaceDE w:val="0"/>
        <w:autoSpaceDN w:val="0"/>
        <w:adjustRightInd w:val="0"/>
        <w:spacing w:after="240" w:line="240" w:lineRule="auto"/>
        <w:ind w:right="6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2. 1/1000 Ölçekli Uygulama İmar Planı Yapılmadan Ruhsat Verilemez.</w:t>
      </w:r>
    </w:p>
    <w:p w:rsidR="00C20F0F" w:rsidRPr="00343E6D" w:rsidRDefault="00D60AA1" w:rsidP="00C20F0F">
      <w:pPr>
        <w:autoSpaceDE w:val="0"/>
        <w:autoSpaceDN w:val="0"/>
        <w:adjustRightInd w:val="0"/>
        <w:spacing w:after="240" w:line="240" w:lineRule="auto"/>
        <w:ind w:right="6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 xml:space="preserve">3. </w:t>
      </w: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tr-TR"/>
        </w:rPr>
        <w:t>Ticaret + Konut Alanı:</w:t>
      </w:r>
      <w:r w:rsidRPr="00343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/>
        </w:rPr>
        <w:t xml:space="preserve"> </w:t>
      </w: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Tek Başına Konut Olarak Kullanılmamak Koşuluyla, Ticaret Ve Konut Kullanımlarının Bir Arada Yer Aldığı Alanlardır.</w:t>
      </w:r>
    </w:p>
    <w:p w:rsidR="004D590D" w:rsidRPr="00343E6D" w:rsidRDefault="00D60AA1" w:rsidP="00343E6D">
      <w:pPr>
        <w:autoSpaceDE w:val="0"/>
        <w:autoSpaceDN w:val="0"/>
        <w:adjustRightInd w:val="0"/>
        <w:spacing w:after="240" w:line="240" w:lineRule="auto"/>
        <w:ind w:right="6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4. Bahçe Ve Barış Mahalleleri 1.Bölge Kentsel Dönüşüm Ve Gelişim Proje Alanı Kapsamında Alınan Tüm Resmi Kurum Ve Kuruluşların Yazılarında Belirttiği Hususlara Ve Mevcut Plan Notlarına Uyulması Zorunludur.</w:t>
      </w:r>
    </w:p>
    <w:p w:rsidR="002C1016" w:rsidRPr="00343E6D" w:rsidRDefault="00D60AA1" w:rsidP="002C1016">
      <w:pPr>
        <w:autoSpaceDE w:val="0"/>
        <w:autoSpaceDN w:val="0"/>
        <w:adjustRightInd w:val="0"/>
        <w:spacing w:before="240" w:after="240" w:line="273" w:lineRule="auto"/>
        <w:ind w:right="6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</w:pPr>
      <w:r w:rsidRPr="00343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tr-TR"/>
        </w:rPr>
        <w:t>5. Mersin Büyükşehir Belediyesi Nazım İmar Planı Ve Plan Hükümleri İle Plan Üzerinde Belirtilmeyen Hususlarda 5216 Sayılı Yasa İle 3194 Sayılı İmar Kanunu Ve Bu Kanuna İlişkin Yönetmeliklere Uyulması Zorunludur.</w:t>
      </w: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p w:rsidR="007C5E6B" w:rsidRPr="00343E6D" w:rsidRDefault="007C5E6B" w:rsidP="00DE4BBB">
      <w:pPr>
        <w:pStyle w:val="GvdeMetni"/>
        <w:ind w:right="112"/>
        <w:rPr>
          <w:szCs w:val="24"/>
        </w:rPr>
      </w:pPr>
    </w:p>
    <w:sectPr w:rsidR="007C5E6B" w:rsidRPr="00343E6D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03C0" w:rsidRDefault="00D703C0" w:rsidP="001D3327">
      <w:pPr>
        <w:spacing w:after="0" w:line="240" w:lineRule="auto"/>
      </w:pPr>
      <w:r>
        <w:separator/>
      </w:r>
    </w:p>
  </w:endnote>
  <w:endnote w:type="continuationSeparator" w:id="0">
    <w:p w:rsidR="00D703C0" w:rsidRDefault="00D703C0" w:rsidP="001D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02" w:rsidRDefault="00403C02">
    <w:pPr>
      <w:pStyle w:val="AltBilgi"/>
      <w:jc w:val="right"/>
    </w:pPr>
  </w:p>
  <w:p w:rsidR="00F32294" w:rsidRDefault="00F32294" w:rsidP="00F3229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6616394"/>
      <w:docPartObj>
        <w:docPartGallery w:val="Page Numbers (Bottom of Page)"/>
        <w:docPartUnique/>
      </w:docPartObj>
    </w:sdtPr>
    <w:sdtEndPr/>
    <w:sdtContent>
      <w:p w:rsidR="00551F33" w:rsidRDefault="00551F3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358">
          <w:rPr>
            <w:noProof/>
          </w:rPr>
          <w:t xml:space="preserve"> </w:t>
        </w:r>
        <w:r>
          <w:fldChar w:fldCharType="end"/>
        </w:r>
      </w:p>
    </w:sdtContent>
  </w:sdt>
  <w:p w:rsidR="00551F33" w:rsidRDefault="00551F3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03C0" w:rsidRDefault="00D703C0" w:rsidP="001D3327">
      <w:pPr>
        <w:spacing w:after="0" w:line="240" w:lineRule="auto"/>
      </w:pPr>
      <w:r>
        <w:separator/>
      </w:r>
    </w:p>
  </w:footnote>
  <w:footnote w:type="continuationSeparator" w:id="0">
    <w:p w:rsidR="00D703C0" w:rsidRDefault="00D703C0" w:rsidP="001D3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F3262"/>
    <w:multiLevelType w:val="hybridMultilevel"/>
    <w:tmpl w:val="A4ACD280"/>
    <w:lvl w:ilvl="0" w:tplc="6A2A319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72B9B"/>
    <w:multiLevelType w:val="hybridMultilevel"/>
    <w:tmpl w:val="889EA3DE"/>
    <w:lvl w:ilvl="0" w:tplc="DCECDE7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F4300"/>
    <w:multiLevelType w:val="hybridMultilevel"/>
    <w:tmpl w:val="1FFECEA2"/>
    <w:lvl w:ilvl="0" w:tplc="A566B7DC">
      <w:start w:val="2"/>
      <w:numFmt w:val="decimal"/>
      <w:lvlText w:val="%1-"/>
      <w:lvlJc w:val="left"/>
      <w:pPr>
        <w:ind w:left="176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1" w:tplc="E804A838">
      <w:numFmt w:val="bullet"/>
      <w:lvlText w:val="•"/>
      <w:lvlJc w:val="left"/>
      <w:pPr>
        <w:ind w:left="1280" w:hanging="185"/>
      </w:pPr>
      <w:rPr>
        <w:rFonts w:hint="default"/>
        <w:lang w:val="tr-TR" w:eastAsia="en-US" w:bidi="ar-SA"/>
      </w:rPr>
    </w:lvl>
    <w:lvl w:ilvl="2" w:tplc="D4F2BF00">
      <w:numFmt w:val="bullet"/>
      <w:lvlText w:val="•"/>
      <w:lvlJc w:val="left"/>
      <w:pPr>
        <w:ind w:left="2209" w:hanging="185"/>
      </w:pPr>
      <w:rPr>
        <w:rFonts w:hint="default"/>
        <w:lang w:val="tr-TR" w:eastAsia="en-US" w:bidi="ar-SA"/>
      </w:rPr>
    </w:lvl>
    <w:lvl w:ilvl="3" w:tplc="D7CA0972">
      <w:numFmt w:val="bullet"/>
      <w:lvlText w:val="•"/>
      <w:lvlJc w:val="left"/>
      <w:pPr>
        <w:ind w:left="3139" w:hanging="185"/>
      </w:pPr>
      <w:rPr>
        <w:rFonts w:hint="default"/>
        <w:lang w:val="tr-TR" w:eastAsia="en-US" w:bidi="ar-SA"/>
      </w:rPr>
    </w:lvl>
    <w:lvl w:ilvl="4" w:tplc="D4D0AD08">
      <w:numFmt w:val="bullet"/>
      <w:lvlText w:val="•"/>
      <w:lvlJc w:val="left"/>
      <w:pPr>
        <w:ind w:left="4068" w:hanging="185"/>
      </w:pPr>
      <w:rPr>
        <w:rFonts w:hint="default"/>
        <w:lang w:val="tr-TR" w:eastAsia="en-US" w:bidi="ar-SA"/>
      </w:rPr>
    </w:lvl>
    <w:lvl w:ilvl="5" w:tplc="AA0E5888">
      <w:numFmt w:val="bullet"/>
      <w:lvlText w:val="•"/>
      <w:lvlJc w:val="left"/>
      <w:pPr>
        <w:ind w:left="4998" w:hanging="185"/>
      </w:pPr>
      <w:rPr>
        <w:rFonts w:hint="default"/>
        <w:lang w:val="tr-TR" w:eastAsia="en-US" w:bidi="ar-SA"/>
      </w:rPr>
    </w:lvl>
    <w:lvl w:ilvl="6" w:tplc="D88E6D00">
      <w:numFmt w:val="bullet"/>
      <w:lvlText w:val="•"/>
      <w:lvlJc w:val="left"/>
      <w:pPr>
        <w:ind w:left="5928" w:hanging="185"/>
      </w:pPr>
      <w:rPr>
        <w:rFonts w:hint="default"/>
        <w:lang w:val="tr-TR" w:eastAsia="en-US" w:bidi="ar-SA"/>
      </w:rPr>
    </w:lvl>
    <w:lvl w:ilvl="7" w:tplc="38662182">
      <w:numFmt w:val="bullet"/>
      <w:lvlText w:val="•"/>
      <w:lvlJc w:val="left"/>
      <w:pPr>
        <w:ind w:left="6857" w:hanging="185"/>
      </w:pPr>
      <w:rPr>
        <w:rFonts w:hint="default"/>
        <w:lang w:val="tr-TR" w:eastAsia="en-US" w:bidi="ar-SA"/>
      </w:rPr>
    </w:lvl>
    <w:lvl w:ilvl="8" w:tplc="F926BD5A">
      <w:numFmt w:val="bullet"/>
      <w:lvlText w:val="•"/>
      <w:lvlJc w:val="left"/>
      <w:pPr>
        <w:ind w:left="7787" w:hanging="185"/>
      </w:pPr>
      <w:rPr>
        <w:rFonts w:hint="default"/>
        <w:lang w:val="tr-TR" w:eastAsia="en-US" w:bidi="ar-SA"/>
      </w:rPr>
    </w:lvl>
  </w:abstractNum>
  <w:abstractNum w:abstractNumId="3" w15:restartNumberingAfterBreak="0">
    <w:nsid w:val="46403C17"/>
    <w:multiLevelType w:val="hybridMultilevel"/>
    <w:tmpl w:val="011CFE7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D448D9"/>
    <w:multiLevelType w:val="hybridMultilevel"/>
    <w:tmpl w:val="D67CFECC"/>
    <w:lvl w:ilvl="0" w:tplc="7834CFDC">
      <w:start w:val="2"/>
      <w:numFmt w:val="decimal"/>
      <w:lvlText w:val="%1-"/>
      <w:lvlJc w:val="left"/>
      <w:pPr>
        <w:ind w:left="201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tr-TR" w:eastAsia="en-US" w:bidi="ar-SA"/>
      </w:rPr>
    </w:lvl>
    <w:lvl w:ilvl="1" w:tplc="D7F45686">
      <w:numFmt w:val="bullet"/>
      <w:lvlText w:val="•"/>
      <w:lvlJc w:val="left"/>
      <w:pPr>
        <w:ind w:left="1130" w:hanging="201"/>
      </w:pPr>
      <w:rPr>
        <w:rFonts w:hint="default"/>
        <w:lang w:val="tr-TR" w:eastAsia="en-US" w:bidi="ar-SA"/>
      </w:rPr>
    </w:lvl>
    <w:lvl w:ilvl="2" w:tplc="D81A1230">
      <w:numFmt w:val="bullet"/>
      <w:lvlText w:val="•"/>
      <w:lvlJc w:val="left"/>
      <w:pPr>
        <w:ind w:left="2057" w:hanging="201"/>
      </w:pPr>
      <w:rPr>
        <w:rFonts w:hint="default"/>
        <w:lang w:val="tr-TR" w:eastAsia="en-US" w:bidi="ar-SA"/>
      </w:rPr>
    </w:lvl>
    <w:lvl w:ilvl="3" w:tplc="0374F838">
      <w:numFmt w:val="bullet"/>
      <w:lvlText w:val="•"/>
      <w:lvlJc w:val="left"/>
      <w:pPr>
        <w:ind w:left="2983" w:hanging="201"/>
      </w:pPr>
      <w:rPr>
        <w:rFonts w:hint="default"/>
        <w:lang w:val="tr-TR" w:eastAsia="en-US" w:bidi="ar-SA"/>
      </w:rPr>
    </w:lvl>
    <w:lvl w:ilvl="4" w:tplc="1368DBE0">
      <w:numFmt w:val="bullet"/>
      <w:lvlText w:val="•"/>
      <w:lvlJc w:val="left"/>
      <w:pPr>
        <w:ind w:left="3910" w:hanging="201"/>
      </w:pPr>
      <w:rPr>
        <w:rFonts w:hint="default"/>
        <w:lang w:val="tr-TR" w:eastAsia="en-US" w:bidi="ar-SA"/>
      </w:rPr>
    </w:lvl>
    <w:lvl w:ilvl="5" w:tplc="B2BC6B86">
      <w:numFmt w:val="bullet"/>
      <w:lvlText w:val="•"/>
      <w:lvlJc w:val="left"/>
      <w:pPr>
        <w:ind w:left="4837" w:hanging="201"/>
      </w:pPr>
      <w:rPr>
        <w:rFonts w:hint="default"/>
        <w:lang w:val="tr-TR" w:eastAsia="en-US" w:bidi="ar-SA"/>
      </w:rPr>
    </w:lvl>
    <w:lvl w:ilvl="6" w:tplc="68AC0FB2">
      <w:numFmt w:val="bullet"/>
      <w:lvlText w:val="•"/>
      <w:lvlJc w:val="left"/>
      <w:pPr>
        <w:ind w:left="5763" w:hanging="201"/>
      </w:pPr>
      <w:rPr>
        <w:rFonts w:hint="default"/>
        <w:lang w:val="tr-TR" w:eastAsia="en-US" w:bidi="ar-SA"/>
      </w:rPr>
    </w:lvl>
    <w:lvl w:ilvl="7" w:tplc="920E959C">
      <w:numFmt w:val="bullet"/>
      <w:lvlText w:val="•"/>
      <w:lvlJc w:val="left"/>
      <w:pPr>
        <w:ind w:left="6690" w:hanging="201"/>
      </w:pPr>
      <w:rPr>
        <w:rFonts w:hint="default"/>
        <w:lang w:val="tr-TR" w:eastAsia="en-US" w:bidi="ar-SA"/>
      </w:rPr>
    </w:lvl>
    <w:lvl w:ilvl="8" w:tplc="E78A50EC">
      <w:numFmt w:val="bullet"/>
      <w:lvlText w:val="•"/>
      <w:lvlJc w:val="left"/>
      <w:pPr>
        <w:ind w:left="7617" w:hanging="201"/>
      </w:pPr>
      <w:rPr>
        <w:rFonts w:hint="default"/>
        <w:lang w:val="tr-TR" w:eastAsia="en-US" w:bidi="ar-SA"/>
      </w:rPr>
    </w:lvl>
  </w:abstractNum>
  <w:abstractNum w:abstractNumId="5" w15:restartNumberingAfterBreak="0">
    <w:nsid w:val="4F24660F"/>
    <w:multiLevelType w:val="hybridMultilevel"/>
    <w:tmpl w:val="DB9A2580"/>
    <w:lvl w:ilvl="0" w:tplc="ED08CA8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91590"/>
    <w:multiLevelType w:val="hybridMultilevel"/>
    <w:tmpl w:val="EF7634E6"/>
    <w:lvl w:ilvl="0" w:tplc="D29A07F8">
      <w:start w:val="1"/>
      <w:numFmt w:val="decimal"/>
      <w:lvlText w:val="%1."/>
      <w:lvlJc w:val="left"/>
      <w:pPr>
        <w:ind w:left="3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EF7E3D2A">
      <w:numFmt w:val="bullet"/>
      <w:lvlText w:val="•"/>
      <w:lvlJc w:val="left"/>
      <w:pPr>
        <w:ind w:left="1288" w:hanging="181"/>
      </w:pPr>
      <w:rPr>
        <w:rFonts w:hint="default"/>
        <w:lang w:val="tr-TR" w:eastAsia="en-US" w:bidi="ar-SA"/>
      </w:rPr>
    </w:lvl>
    <w:lvl w:ilvl="2" w:tplc="CDF84E78">
      <w:numFmt w:val="bullet"/>
      <w:lvlText w:val="•"/>
      <w:lvlJc w:val="left"/>
      <w:pPr>
        <w:ind w:left="2217" w:hanging="181"/>
      </w:pPr>
      <w:rPr>
        <w:rFonts w:hint="default"/>
        <w:lang w:val="tr-TR" w:eastAsia="en-US" w:bidi="ar-SA"/>
      </w:rPr>
    </w:lvl>
    <w:lvl w:ilvl="3" w:tplc="A5762E62">
      <w:numFmt w:val="bullet"/>
      <w:lvlText w:val="•"/>
      <w:lvlJc w:val="left"/>
      <w:pPr>
        <w:ind w:left="3145" w:hanging="181"/>
      </w:pPr>
      <w:rPr>
        <w:rFonts w:hint="default"/>
        <w:lang w:val="tr-TR" w:eastAsia="en-US" w:bidi="ar-SA"/>
      </w:rPr>
    </w:lvl>
    <w:lvl w:ilvl="4" w:tplc="DB828A3E">
      <w:numFmt w:val="bullet"/>
      <w:lvlText w:val="•"/>
      <w:lvlJc w:val="left"/>
      <w:pPr>
        <w:ind w:left="4074" w:hanging="181"/>
      </w:pPr>
      <w:rPr>
        <w:rFonts w:hint="default"/>
        <w:lang w:val="tr-TR" w:eastAsia="en-US" w:bidi="ar-SA"/>
      </w:rPr>
    </w:lvl>
    <w:lvl w:ilvl="5" w:tplc="DBE0BAE2">
      <w:numFmt w:val="bullet"/>
      <w:lvlText w:val="•"/>
      <w:lvlJc w:val="left"/>
      <w:pPr>
        <w:ind w:left="5003" w:hanging="181"/>
      </w:pPr>
      <w:rPr>
        <w:rFonts w:hint="default"/>
        <w:lang w:val="tr-TR" w:eastAsia="en-US" w:bidi="ar-SA"/>
      </w:rPr>
    </w:lvl>
    <w:lvl w:ilvl="6" w:tplc="E08A8BE8">
      <w:numFmt w:val="bullet"/>
      <w:lvlText w:val="•"/>
      <w:lvlJc w:val="left"/>
      <w:pPr>
        <w:ind w:left="5931" w:hanging="181"/>
      </w:pPr>
      <w:rPr>
        <w:rFonts w:hint="default"/>
        <w:lang w:val="tr-TR" w:eastAsia="en-US" w:bidi="ar-SA"/>
      </w:rPr>
    </w:lvl>
    <w:lvl w:ilvl="7" w:tplc="C598EDAA">
      <w:numFmt w:val="bullet"/>
      <w:lvlText w:val="•"/>
      <w:lvlJc w:val="left"/>
      <w:pPr>
        <w:ind w:left="6860" w:hanging="181"/>
      </w:pPr>
      <w:rPr>
        <w:rFonts w:hint="default"/>
        <w:lang w:val="tr-TR" w:eastAsia="en-US" w:bidi="ar-SA"/>
      </w:rPr>
    </w:lvl>
    <w:lvl w:ilvl="8" w:tplc="595EC304">
      <w:numFmt w:val="bullet"/>
      <w:lvlText w:val="•"/>
      <w:lvlJc w:val="left"/>
      <w:pPr>
        <w:ind w:left="7789" w:hanging="181"/>
      </w:pPr>
      <w:rPr>
        <w:rFonts w:hint="default"/>
        <w:lang w:val="tr-TR" w:eastAsia="en-US" w:bidi="ar-SA"/>
      </w:rPr>
    </w:lvl>
  </w:abstractNum>
  <w:abstractNum w:abstractNumId="7" w15:restartNumberingAfterBreak="0">
    <w:nsid w:val="61251435"/>
    <w:multiLevelType w:val="hybridMultilevel"/>
    <w:tmpl w:val="CDC2019A"/>
    <w:lvl w:ilvl="0" w:tplc="EBC0C710">
      <w:start w:val="3"/>
      <w:numFmt w:val="decimal"/>
      <w:lvlText w:val="%1."/>
      <w:lvlJc w:val="left"/>
      <w:pPr>
        <w:ind w:left="357" w:hanging="1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tr-TR" w:eastAsia="en-US" w:bidi="ar-SA"/>
      </w:rPr>
    </w:lvl>
    <w:lvl w:ilvl="1" w:tplc="6F241144">
      <w:numFmt w:val="bullet"/>
      <w:lvlText w:val="•"/>
      <w:lvlJc w:val="left"/>
      <w:pPr>
        <w:ind w:left="1288" w:hanging="181"/>
      </w:pPr>
      <w:rPr>
        <w:rFonts w:hint="default"/>
        <w:lang w:val="tr-TR" w:eastAsia="en-US" w:bidi="ar-SA"/>
      </w:rPr>
    </w:lvl>
    <w:lvl w:ilvl="2" w:tplc="9ECA31B6">
      <w:numFmt w:val="bullet"/>
      <w:lvlText w:val="•"/>
      <w:lvlJc w:val="left"/>
      <w:pPr>
        <w:ind w:left="2217" w:hanging="181"/>
      </w:pPr>
      <w:rPr>
        <w:rFonts w:hint="default"/>
        <w:lang w:val="tr-TR" w:eastAsia="en-US" w:bidi="ar-SA"/>
      </w:rPr>
    </w:lvl>
    <w:lvl w:ilvl="3" w:tplc="60E6C410">
      <w:numFmt w:val="bullet"/>
      <w:lvlText w:val="•"/>
      <w:lvlJc w:val="left"/>
      <w:pPr>
        <w:ind w:left="3145" w:hanging="181"/>
      </w:pPr>
      <w:rPr>
        <w:rFonts w:hint="default"/>
        <w:lang w:val="tr-TR" w:eastAsia="en-US" w:bidi="ar-SA"/>
      </w:rPr>
    </w:lvl>
    <w:lvl w:ilvl="4" w:tplc="14BCE83C">
      <w:numFmt w:val="bullet"/>
      <w:lvlText w:val="•"/>
      <w:lvlJc w:val="left"/>
      <w:pPr>
        <w:ind w:left="4074" w:hanging="181"/>
      </w:pPr>
      <w:rPr>
        <w:rFonts w:hint="default"/>
        <w:lang w:val="tr-TR" w:eastAsia="en-US" w:bidi="ar-SA"/>
      </w:rPr>
    </w:lvl>
    <w:lvl w:ilvl="5" w:tplc="F5CC2BA6">
      <w:numFmt w:val="bullet"/>
      <w:lvlText w:val="•"/>
      <w:lvlJc w:val="left"/>
      <w:pPr>
        <w:ind w:left="5003" w:hanging="181"/>
      </w:pPr>
      <w:rPr>
        <w:rFonts w:hint="default"/>
        <w:lang w:val="tr-TR" w:eastAsia="en-US" w:bidi="ar-SA"/>
      </w:rPr>
    </w:lvl>
    <w:lvl w:ilvl="6" w:tplc="C4442020">
      <w:numFmt w:val="bullet"/>
      <w:lvlText w:val="•"/>
      <w:lvlJc w:val="left"/>
      <w:pPr>
        <w:ind w:left="5931" w:hanging="181"/>
      </w:pPr>
      <w:rPr>
        <w:rFonts w:hint="default"/>
        <w:lang w:val="tr-TR" w:eastAsia="en-US" w:bidi="ar-SA"/>
      </w:rPr>
    </w:lvl>
    <w:lvl w:ilvl="7" w:tplc="B67C4232">
      <w:numFmt w:val="bullet"/>
      <w:lvlText w:val="•"/>
      <w:lvlJc w:val="left"/>
      <w:pPr>
        <w:ind w:left="6860" w:hanging="181"/>
      </w:pPr>
      <w:rPr>
        <w:rFonts w:hint="default"/>
        <w:lang w:val="tr-TR" w:eastAsia="en-US" w:bidi="ar-SA"/>
      </w:rPr>
    </w:lvl>
    <w:lvl w:ilvl="8" w:tplc="F28C6C10">
      <w:numFmt w:val="bullet"/>
      <w:lvlText w:val="•"/>
      <w:lvlJc w:val="left"/>
      <w:pPr>
        <w:ind w:left="7789" w:hanging="181"/>
      </w:pPr>
      <w:rPr>
        <w:rFonts w:hint="default"/>
        <w:lang w:val="tr-TR" w:eastAsia="en-US" w:bidi="ar-SA"/>
      </w:rPr>
    </w:lvl>
  </w:abstractNum>
  <w:abstractNum w:abstractNumId="8" w15:restartNumberingAfterBreak="0">
    <w:nsid w:val="62615D92"/>
    <w:multiLevelType w:val="hybridMultilevel"/>
    <w:tmpl w:val="819490D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004C7"/>
    <w:multiLevelType w:val="hybridMultilevel"/>
    <w:tmpl w:val="F9DC07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15382"/>
    <w:multiLevelType w:val="hybridMultilevel"/>
    <w:tmpl w:val="B3067BB2"/>
    <w:lvl w:ilvl="0" w:tplc="D5409844">
      <w:start w:val="5"/>
      <w:numFmt w:val="decimal"/>
      <w:lvlText w:val="%1-"/>
      <w:lvlJc w:val="left"/>
      <w:pPr>
        <w:ind w:left="201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tr-TR" w:eastAsia="en-US" w:bidi="ar-SA"/>
      </w:rPr>
    </w:lvl>
    <w:lvl w:ilvl="1" w:tplc="1838873A">
      <w:numFmt w:val="bullet"/>
      <w:lvlText w:val="•"/>
      <w:lvlJc w:val="left"/>
      <w:pPr>
        <w:ind w:left="1130" w:hanging="201"/>
      </w:pPr>
      <w:rPr>
        <w:rFonts w:hint="default"/>
        <w:lang w:val="tr-TR" w:eastAsia="en-US" w:bidi="ar-SA"/>
      </w:rPr>
    </w:lvl>
    <w:lvl w:ilvl="2" w:tplc="3D86BE10">
      <w:numFmt w:val="bullet"/>
      <w:lvlText w:val="•"/>
      <w:lvlJc w:val="left"/>
      <w:pPr>
        <w:ind w:left="2057" w:hanging="201"/>
      </w:pPr>
      <w:rPr>
        <w:rFonts w:hint="default"/>
        <w:lang w:val="tr-TR" w:eastAsia="en-US" w:bidi="ar-SA"/>
      </w:rPr>
    </w:lvl>
    <w:lvl w:ilvl="3" w:tplc="25A2152E">
      <w:numFmt w:val="bullet"/>
      <w:lvlText w:val="•"/>
      <w:lvlJc w:val="left"/>
      <w:pPr>
        <w:ind w:left="2983" w:hanging="201"/>
      </w:pPr>
      <w:rPr>
        <w:rFonts w:hint="default"/>
        <w:lang w:val="tr-TR" w:eastAsia="en-US" w:bidi="ar-SA"/>
      </w:rPr>
    </w:lvl>
    <w:lvl w:ilvl="4" w:tplc="CB1A4796">
      <w:numFmt w:val="bullet"/>
      <w:lvlText w:val="•"/>
      <w:lvlJc w:val="left"/>
      <w:pPr>
        <w:ind w:left="3910" w:hanging="201"/>
      </w:pPr>
      <w:rPr>
        <w:rFonts w:hint="default"/>
        <w:lang w:val="tr-TR" w:eastAsia="en-US" w:bidi="ar-SA"/>
      </w:rPr>
    </w:lvl>
    <w:lvl w:ilvl="5" w:tplc="BFA49F04">
      <w:numFmt w:val="bullet"/>
      <w:lvlText w:val="•"/>
      <w:lvlJc w:val="left"/>
      <w:pPr>
        <w:ind w:left="4837" w:hanging="201"/>
      </w:pPr>
      <w:rPr>
        <w:rFonts w:hint="default"/>
        <w:lang w:val="tr-TR" w:eastAsia="en-US" w:bidi="ar-SA"/>
      </w:rPr>
    </w:lvl>
    <w:lvl w:ilvl="6" w:tplc="D56AC990">
      <w:numFmt w:val="bullet"/>
      <w:lvlText w:val="•"/>
      <w:lvlJc w:val="left"/>
      <w:pPr>
        <w:ind w:left="5763" w:hanging="201"/>
      </w:pPr>
      <w:rPr>
        <w:rFonts w:hint="default"/>
        <w:lang w:val="tr-TR" w:eastAsia="en-US" w:bidi="ar-SA"/>
      </w:rPr>
    </w:lvl>
    <w:lvl w:ilvl="7" w:tplc="5562E478">
      <w:numFmt w:val="bullet"/>
      <w:lvlText w:val="•"/>
      <w:lvlJc w:val="left"/>
      <w:pPr>
        <w:ind w:left="6690" w:hanging="201"/>
      </w:pPr>
      <w:rPr>
        <w:rFonts w:hint="default"/>
        <w:lang w:val="tr-TR" w:eastAsia="en-US" w:bidi="ar-SA"/>
      </w:rPr>
    </w:lvl>
    <w:lvl w:ilvl="8" w:tplc="6B62F730">
      <w:numFmt w:val="bullet"/>
      <w:lvlText w:val="•"/>
      <w:lvlJc w:val="left"/>
      <w:pPr>
        <w:ind w:left="7617" w:hanging="201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2"/>
  </w:num>
  <w:num w:numId="5">
    <w:abstractNumId w:val="8"/>
  </w:num>
  <w:num w:numId="6">
    <w:abstractNumId w:val="10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457"/>
    <w:rsid w:val="0000207D"/>
    <w:rsid w:val="000033D1"/>
    <w:rsid w:val="00004BF4"/>
    <w:rsid w:val="00005394"/>
    <w:rsid w:val="00013F9C"/>
    <w:rsid w:val="00021504"/>
    <w:rsid w:val="00021B34"/>
    <w:rsid w:val="000227D6"/>
    <w:rsid w:val="00027406"/>
    <w:rsid w:val="00045D33"/>
    <w:rsid w:val="00053DF3"/>
    <w:rsid w:val="00055ECD"/>
    <w:rsid w:val="00062818"/>
    <w:rsid w:val="00062BB0"/>
    <w:rsid w:val="000639C6"/>
    <w:rsid w:val="0008347F"/>
    <w:rsid w:val="00084259"/>
    <w:rsid w:val="0009247C"/>
    <w:rsid w:val="000976DB"/>
    <w:rsid w:val="000A4872"/>
    <w:rsid w:val="000A5306"/>
    <w:rsid w:val="000B2477"/>
    <w:rsid w:val="000B72B1"/>
    <w:rsid w:val="000C3E9D"/>
    <w:rsid w:val="000E1384"/>
    <w:rsid w:val="000E16B8"/>
    <w:rsid w:val="00115909"/>
    <w:rsid w:val="001167FB"/>
    <w:rsid w:val="00132E18"/>
    <w:rsid w:val="00144495"/>
    <w:rsid w:val="0016006F"/>
    <w:rsid w:val="001729BE"/>
    <w:rsid w:val="001758AE"/>
    <w:rsid w:val="00180C5A"/>
    <w:rsid w:val="001813E2"/>
    <w:rsid w:val="00190ACF"/>
    <w:rsid w:val="001A4614"/>
    <w:rsid w:val="001B22E5"/>
    <w:rsid w:val="001C39CF"/>
    <w:rsid w:val="001C73EB"/>
    <w:rsid w:val="001D0A25"/>
    <w:rsid w:val="001D2E7F"/>
    <w:rsid w:val="001D328D"/>
    <w:rsid w:val="001D3327"/>
    <w:rsid w:val="001D76DF"/>
    <w:rsid w:val="001E023B"/>
    <w:rsid w:val="001E5888"/>
    <w:rsid w:val="001F364B"/>
    <w:rsid w:val="001F610B"/>
    <w:rsid w:val="001F67E7"/>
    <w:rsid w:val="0020160D"/>
    <w:rsid w:val="00201AFA"/>
    <w:rsid w:val="00203D19"/>
    <w:rsid w:val="0021129B"/>
    <w:rsid w:val="00213FF1"/>
    <w:rsid w:val="002247A0"/>
    <w:rsid w:val="00230843"/>
    <w:rsid w:val="002425AC"/>
    <w:rsid w:val="00242F72"/>
    <w:rsid w:val="0024552A"/>
    <w:rsid w:val="00253AF0"/>
    <w:rsid w:val="002566CD"/>
    <w:rsid w:val="00257EE6"/>
    <w:rsid w:val="00262570"/>
    <w:rsid w:val="002766CB"/>
    <w:rsid w:val="00280A18"/>
    <w:rsid w:val="00280BFC"/>
    <w:rsid w:val="0028111C"/>
    <w:rsid w:val="00283537"/>
    <w:rsid w:val="0028378D"/>
    <w:rsid w:val="00287457"/>
    <w:rsid w:val="00294373"/>
    <w:rsid w:val="0029453F"/>
    <w:rsid w:val="002A0A68"/>
    <w:rsid w:val="002A13E1"/>
    <w:rsid w:val="002A4D89"/>
    <w:rsid w:val="002B6D61"/>
    <w:rsid w:val="002C1016"/>
    <w:rsid w:val="002C7F6C"/>
    <w:rsid w:val="002D09D1"/>
    <w:rsid w:val="002E1FE4"/>
    <w:rsid w:val="002F0BB8"/>
    <w:rsid w:val="002F17FE"/>
    <w:rsid w:val="002F791A"/>
    <w:rsid w:val="00303180"/>
    <w:rsid w:val="003063C9"/>
    <w:rsid w:val="003164A6"/>
    <w:rsid w:val="003167A7"/>
    <w:rsid w:val="0032210B"/>
    <w:rsid w:val="003256A0"/>
    <w:rsid w:val="00334EF0"/>
    <w:rsid w:val="00335057"/>
    <w:rsid w:val="00343E6D"/>
    <w:rsid w:val="00353248"/>
    <w:rsid w:val="00355725"/>
    <w:rsid w:val="00360026"/>
    <w:rsid w:val="00363152"/>
    <w:rsid w:val="00364328"/>
    <w:rsid w:val="00365550"/>
    <w:rsid w:val="003777A9"/>
    <w:rsid w:val="003841C0"/>
    <w:rsid w:val="00384D62"/>
    <w:rsid w:val="003A4B92"/>
    <w:rsid w:val="003C5F27"/>
    <w:rsid w:val="003D339B"/>
    <w:rsid w:val="003D5E38"/>
    <w:rsid w:val="003D60D7"/>
    <w:rsid w:val="0040301B"/>
    <w:rsid w:val="00403C02"/>
    <w:rsid w:val="00413393"/>
    <w:rsid w:val="00417B4D"/>
    <w:rsid w:val="004224AD"/>
    <w:rsid w:val="004250BE"/>
    <w:rsid w:val="00427CAA"/>
    <w:rsid w:val="00431F18"/>
    <w:rsid w:val="00432AE8"/>
    <w:rsid w:val="004439F3"/>
    <w:rsid w:val="0044563D"/>
    <w:rsid w:val="00447D39"/>
    <w:rsid w:val="0045143D"/>
    <w:rsid w:val="00460821"/>
    <w:rsid w:val="0046087E"/>
    <w:rsid w:val="00463A8D"/>
    <w:rsid w:val="00471548"/>
    <w:rsid w:val="00475882"/>
    <w:rsid w:val="00485A65"/>
    <w:rsid w:val="004A0BD2"/>
    <w:rsid w:val="004B77CD"/>
    <w:rsid w:val="004C408C"/>
    <w:rsid w:val="004D39DF"/>
    <w:rsid w:val="004D590D"/>
    <w:rsid w:val="004F5B95"/>
    <w:rsid w:val="004F7C82"/>
    <w:rsid w:val="0050500B"/>
    <w:rsid w:val="00517010"/>
    <w:rsid w:val="00525B93"/>
    <w:rsid w:val="00536EC4"/>
    <w:rsid w:val="00541BA6"/>
    <w:rsid w:val="00551F33"/>
    <w:rsid w:val="00553E7B"/>
    <w:rsid w:val="00554389"/>
    <w:rsid w:val="00562EBF"/>
    <w:rsid w:val="00570190"/>
    <w:rsid w:val="00570C1A"/>
    <w:rsid w:val="00570CCC"/>
    <w:rsid w:val="00571FF4"/>
    <w:rsid w:val="0057317E"/>
    <w:rsid w:val="00573CB7"/>
    <w:rsid w:val="0057642E"/>
    <w:rsid w:val="0058331B"/>
    <w:rsid w:val="0058520C"/>
    <w:rsid w:val="00594B17"/>
    <w:rsid w:val="005A0D4B"/>
    <w:rsid w:val="005B5A62"/>
    <w:rsid w:val="005D30F8"/>
    <w:rsid w:val="005D581C"/>
    <w:rsid w:val="005D7A01"/>
    <w:rsid w:val="005D7CB4"/>
    <w:rsid w:val="005E0496"/>
    <w:rsid w:val="005E2010"/>
    <w:rsid w:val="005E3650"/>
    <w:rsid w:val="005E3A7F"/>
    <w:rsid w:val="005E7914"/>
    <w:rsid w:val="005F1EC8"/>
    <w:rsid w:val="005F25B7"/>
    <w:rsid w:val="005F4147"/>
    <w:rsid w:val="005F7877"/>
    <w:rsid w:val="00607363"/>
    <w:rsid w:val="00610A5B"/>
    <w:rsid w:val="00610B6D"/>
    <w:rsid w:val="00616733"/>
    <w:rsid w:val="0063503C"/>
    <w:rsid w:val="006350DD"/>
    <w:rsid w:val="00644281"/>
    <w:rsid w:val="00660E48"/>
    <w:rsid w:val="006678D1"/>
    <w:rsid w:val="00671AA0"/>
    <w:rsid w:val="00673F21"/>
    <w:rsid w:val="00686622"/>
    <w:rsid w:val="006B17E1"/>
    <w:rsid w:val="006B5B6E"/>
    <w:rsid w:val="006C34C1"/>
    <w:rsid w:val="006D1EE2"/>
    <w:rsid w:val="006D4A1A"/>
    <w:rsid w:val="006E4E3D"/>
    <w:rsid w:val="006E6F14"/>
    <w:rsid w:val="006E7EBF"/>
    <w:rsid w:val="00717D22"/>
    <w:rsid w:val="00720B14"/>
    <w:rsid w:val="007333CE"/>
    <w:rsid w:val="00735E0B"/>
    <w:rsid w:val="007462D1"/>
    <w:rsid w:val="00767730"/>
    <w:rsid w:val="0077102F"/>
    <w:rsid w:val="00777C8C"/>
    <w:rsid w:val="00785A76"/>
    <w:rsid w:val="0078687C"/>
    <w:rsid w:val="0079347D"/>
    <w:rsid w:val="007C2210"/>
    <w:rsid w:val="007C5E6B"/>
    <w:rsid w:val="007D0243"/>
    <w:rsid w:val="007D315C"/>
    <w:rsid w:val="007E39CE"/>
    <w:rsid w:val="007E5BB7"/>
    <w:rsid w:val="007E73FA"/>
    <w:rsid w:val="007E79BE"/>
    <w:rsid w:val="007F2991"/>
    <w:rsid w:val="007F7FFA"/>
    <w:rsid w:val="00811B0A"/>
    <w:rsid w:val="0082349E"/>
    <w:rsid w:val="00842FEE"/>
    <w:rsid w:val="00851023"/>
    <w:rsid w:val="00877CB1"/>
    <w:rsid w:val="00882DCF"/>
    <w:rsid w:val="00894C79"/>
    <w:rsid w:val="008B2FE4"/>
    <w:rsid w:val="008B3CC8"/>
    <w:rsid w:val="008B51D7"/>
    <w:rsid w:val="008C2CDE"/>
    <w:rsid w:val="008E1F0B"/>
    <w:rsid w:val="008F0E34"/>
    <w:rsid w:val="008F5982"/>
    <w:rsid w:val="008F75D9"/>
    <w:rsid w:val="009027D7"/>
    <w:rsid w:val="00903D45"/>
    <w:rsid w:val="00927D18"/>
    <w:rsid w:val="00945A35"/>
    <w:rsid w:val="0095603D"/>
    <w:rsid w:val="009729BD"/>
    <w:rsid w:val="00973460"/>
    <w:rsid w:val="00986086"/>
    <w:rsid w:val="00987C62"/>
    <w:rsid w:val="00990021"/>
    <w:rsid w:val="009B1965"/>
    <w:rsid w:val="009B2E17"/>
    <w:rsid w:val="009C282F"/>
    <w:rsid w:val="009C2D95"/>
    <w:rsid w:val="009C3809"/>
    <w:rsid w:val="009D2CA0"/>
    <w:rsid w:val="009F6B25"/>
    <w:rsid w:val="00A02843"/>
    <w:rsid w:val="00A04B0D"/>
    <w:rsid w:val="00A103C8"/>
    <w:rsid w:val="00A16DA3"/>
    <w:rsid w:val="00A22C0A"/>
    <w:rsid w:val="00A4113A"/>
    <w:rsid w:val="00A46CD7"/>
    <w:rsid w:val="00A63B24"/>
    <w:rsid w:val="00A72283"/>
    <w:rsid w:val="00A74DE1"/>
    <w:rsid w:val="00A75EC8"/>
    <w:rsid w:val="00A93D61"/>
    <w:rsid w:val="00A96B0F"/>
    <w:rsid w:val="00A97F9F"/>
    <w:rsid w:val="00AA1B24"/>
    <w:rsid w:val="00AB3D1F"/>
    <w:rsid w:val="00AB47CB"/>
    <w:rsid w:val="00AC17FB"/>
    <w:rsid w:val="00AC4421"/>
    <w:rsid w:val="00AC4CBA"/>
    <w:rsid w:val="00AD26B8"/>
    <w:rsid w:val="00AD2CD3"/>
    <w:rsid w:val="00AE1699"/>
    <w:rsid w:val="00AF3505"/>
    <w:rsid w:val="00B04E76"/>
    <w:rsid w:val="00B17A4C"/>
    <w:rsid w:val="00B23559"/>
    <w:rsid w:val="00B2371F"/>
    <w:rsid w:val="00B306FC"/>
    <w:rsid w:val="00B347FE"/>
    <w:rsid w:val="00B4438C"/>
    <w:rsid w:val="00B456B9"/>
    <w:rsid w:val="00B470A9"/>
    <w:rsid w:val="00B51BBB"/>
    <w:rsid w:val="00B579A7"/>
    <w:rsid w:val="00B650C5"/>
    <w:rsid w:val="00B74D09"/>
    <w:rsid w:val="00B850A3"/>
    <w:rsid w:val="00B8678E"/>
    <w:rsid w:val="00B86AF1"/>
    <w:rsid w:val="00B90C98"/>
    <w:rsid w:val="00BC4B9D"/>
    <w:rsid w:val="00BD3CB3"/>
    <w:rsid w:val="00BD5616"/>
    <w:rsid w:val="00BE32B7"/>
    <w:rsid w:val="00BE49E4"/>
    <w:rsid w:val="00BF16A0"/>
    <w:rsid w:val="00BF5401"/>
    <w:rsid w:val="00C02618"/>
    <w:rsid w:val="00C02D90"/>
    <w:rsid w:val="00C11038"/>
    <w:rsid w:val="00C17AEB"/>
    <w:rsid w:val="00C20F0F"/>
    <w:rsid w:val="00C26602"/>
    <w:rsid w:val="00C42697"/>
    <w:rsid w:val="00C441A3"/>
    <w:rsid w:val="00C445F1"/>
    <w:rsid w:val="00C46964"/>
    <w:rsid w:val="00C526B8"/>
    <w:rsid w:val="00C641E6"/>
    <w:rsid w:val="00C772B5"/>
    <w:rsid w:val="00CA04B9"/>
    <w:rsid w:val="00CA65EE"/>
    <w:rsid w:val="00CA6C19"/>
    <w:rsid w:val="00CB11D7"/>
    <w:rsid w:val="00CC2BEE"/>
    <w:rsid w:val="00CC2E8C"/>
    <w:rsid w:val="00CF1C59"/>
    <w:rsid w:val="00CF6BDE"/>
    <w:rsid w:val="00D06174"/>
    <w:rsid w:val="00D46C0B"/>
    <w:rsid w:val="00D522AD"/>
    <w:rsid w:val="00D539C5"/>
    <w:rsid w:val="00D60AA1"/>
    <w:rsid w:val="00D6244A"/>
    <w:rsid w:val="00D703C0"/>
    <w:rsid w:val="00D922B2"/>
    <w:rsid w:val="00DB1E81"/>
    <w:rsid w:val="00DD323E"/>
    <w:rsid w:val="00DE4BBB"/>
    <w:rsid w:val="00DE61A1"/>
    <w:rsid w:val="00DE6CA8"/>
    <w:rsid w:val="00DF39C9"/>
    <w:rsid w:val="00DF44F7"/>
    <w:rsid w:val="00E01D0C"/>
    <w:rsid w:val="00E024FF"/>
    <w:rsid w:val="00E069F8"/>
    <w:rsid w:val="00E41CD3"/>
    <w:rsid w:val="00E422DD"/>
    <w:rsid w:val="00E438DB"/>
    <w:rsid w:val="00E50BB2"/>
    <w:rsid w:val="00E62CA3"/>
    <w:rsid w:val="00E650AB"/>
    <w:rsid w:val="00E67EF3"/>
    <w:rsid w:val="00E908EF"/>
    <w:rsid w:val="00E91C19"/>
    <w:rsid w:val="00EB59E4"/>
    <w:rsid w:val="00EB5BC3"/>
    <w:rsid w:val="00EB6474"/>
    <w:rsid w:val="00ED019D"/>
    <w:rsid w:val="00ED5307"/>
    <w:rsid w:val="00ED6209"/>
    <w:rsid w:val="00EF4BBC"/>
    <w:rsid w:val="00F03C70"/>
    <w:rsid w:val="00F06B11"/>
    <w:rsid w:val="00F135BB"/>
    <w:rsid w:val="00F17ED0"/>
    <w:rsid w:val="00F20AF3"/>
    <w:rsid w:val="00F24679"/>
    <w:rsid w:val="00F2604E"/>
    <w:rsid w:val="00F26421"/>
    <w:rsid w:val="00F32294"/>
    <w:rsid w:val="00F34E3D"/>
    <w:rsid w:val="00F471E4"/>
    <w:rsid w:val="00F52880"/>
    <w:rsid w:val="00F53358"/>
    <w:rsid w:val="00F574D5"/>
    <w:rsid w:val="00F57663"/>
    <w:rsid w:val="00F605C2"/>
    <w:rsid w:val="00F75DCE"/>
    <w:rsid w:val="00F7669F"/>
    <w:rsid w:val="00FA0671"/>
    <w:rsid w:val="00FA190B"/>
    <w:rsid w:val="00FB2E7A"/>
    <w:rsid w:val="00FC00C7"/>
    <w:rsid w:val="00FC5ACC"/>
    <w:rsid w:val="00FD0064"/>
    <w:rsid w:val="00FE28C0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CA313F5"/>
  <w15:docId w15:val="{E10640AA-A019-4DE0-9223-97FE759B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818"/>
    <w:pPr>
      <w:jc w:val="both"/>
    </w:pPr>
    <w:rPr>
      <w:rFonts w:ascii="Arial" w:hAnsi="Arial"/>
    </w:rPr>
  </w:style>
  <w:style w:type="paragraph" w:styleId="Balk1">
    <w:name w:val="heading 1"/>
    <w:basedOn w:val="Normal"/>
    <w:next w:val="Normal"/>
    <w:link w:val="Balk1Char"/>
    <w:uiPriority w:val="9"/>
    <w:qFormat/>
    <w:rsid w:val="002B6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710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06B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BD3C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B6D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simYazs">
    <w:name w:val="caption"/>
    <w:basedOn w:val="Normal"/>
    <w:next w:val="Normal"/>
    <w:uiPriority w:val="35"/>
    <w:unhideWhenUsed/>
    <w:qFormat/>
    <w:rsid w:val="002B6D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alk2Char">
    <w:name w:val="Başlık 2 Char"/>
    <w:basedOn w:val="VarsaylanParagrafYazTipi"/>
    <w:link w:val="Balk2"/>
    <w:uiPriority w:val="9"/>
    <w:rsid w:val="007710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vdeMetni">
    <w:name w:val="Body Text"/>
    <w:basedOn w:val="Normal"/>
    <w:link w:val="GvdeMetniChar"/>
    <w:semiHidden/>
    <w:rsid w:val="007710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semiHidden/>
    <w:rsid w:val="0077102F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ListeParagraf">
    <w:name w:val="List Paragraph"/>
    <w:basedOn w:val="Normal"/>
    <w:uiPriority w:val="1"/>
    <w:qFormat/>
    <w:rsid w:val="0077102F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AralkYok">
    <w:name w:val="No Spacing"/>
    <w:link w:val="AralkYokChar"/>
    <w:uiPriority w:val="1"/>
    <w:qFormat/>
    <w:rsid w:val="0077102F"/>
    <w:pPr>
      <w:spacing w:after="0" w:line="240" w:lineRule="auto"/>
    </w:pPr>
    <w:rPr>
      <w:rFonts w:eastAsiaTheme="minorEastAsia"/>
      <w:lang w:val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77102F"/>
    <w:rPr>
      <w:rFonts w:eastAsiaTheme="minorEastAsia"/>
      <w:lang w:val="en-US"/>
    </w:rPr>
  </w:style>
  <w:style w:type="table" w:styleId="TabloKlavuzu">
    <w:name w:val="Table Grid"/>
    <w:basedOn w:val="NormalTablo"/>
    <w:uiPriority w:val="59"/>
    <w:rsid w:val="0077102F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132E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64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36432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A97F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7F9F"/>
    <w:pPr>
      <w:widowControl w:val="0"/>
      <w:autoSpaceDE w:val="0"/>
      <w:autoSpaceDN w:val="0"/>
      <w:spacing w:after="0" w:line="240" w:lineRule="auto"/>
      <w:ind w:right="6"/>
      <w:jc w:val="center"/>
    </w:pPr>
    <w:rPr>
      <w:rFonts w:ascii="Times New Roman" w:eastAsia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1D3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327"/>
  </w:style>
  <w:style w:type="paragraph" w:styleId="AltBilgi">
    <w:name w:val="footer"/>
    <w:basedOn w:val="Normal"/>
    <w:link w:val="AltBilgiChar"/>
    <w:uiPriority w:val="99"/>
    <w:unhideWhenUsed/>
    <w:rsid w:val="001D3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327"/>
  </w:style>
  <w:style w:type="character" w:customStyle="1" w:styleId="Balk3Char">
    <w:name w:val="Başlık 3 Char"/>
    <w:basedOn w:val="VarsaylanParagrafYazTipi"/>
    <w:link w:val="Balk3"/>
    <w:uiPriority w:val="9"/>
    <w:rsid w:val="00F06B1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Bal">
    <w:name w:val="TOC Heading"/>
    <w:basedOn w:val="Balk1"/>
    <w:next w:val="Normal"/>
    <w:uiPriority w:val="39"/>
    <w:unhideWhenUsed/>
    <w:qFormat/>
    <w:rsid w:val="007C5E6B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7C5E6B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7C5E6B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7C5E6B"/>
    <w:pPr>
      <w:spacing w:after="100"/>
      <w:ind w:left="440"/>
    </w:pPr>
  </w:style>
  <w:style w:type="paragraph" w:styleId="ekillerTablosu">
    <w:name w:val="table of figures"/>
    <w:basedOn w:val="Normal"/>
    <w:next w:val="Normal"/>
    <w:uiPriority w:val="99"/>
    <w:unhideWhenUsed/>
    <w:rsid w:val="007C5E6B"/>
    <w:pPr>
      <w:spacing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2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7CAA"/>
    <w:rPr>
      <w:rFonts w:ascii="Tahoma" w:hAnsi="Tahoma" w:cs="Tahoma"/>
      <w:sz w:val="16"/>
      <w:szCs w:val="16"/>
    </w:rPr>
  </w:style>
  <w:style w:type="character" w:customStyle="1" w:styleId="Balk4Char">
    <w:name w:val="Başlık 4 Char"/>
    <w:basedOn w:val="VarsaylanParagrafYazTipi"/>
    <w:link w:val="Balk4"/>
    <w:uiPriority w:val="9"/>
    <w:rsid w:val="00BD3CB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Varsaylan">
    <w:name w:val="Varsay?lan"/>
    <w:basedOn w:val="Normal"/>
    <w:rsid w:val="005E0496"/>
    <w:pPr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0"/>
      <w:lang w:eastAsia="tr-TR"/>
    </w:rPr>
  </w:style>
  <w:style w:type="character" w:customStyle="1" w:styleId="MSGENFONTSTYLENAMETEMPLATEROLELEVELMSGENFONTSTYLENAMEBYROLEHEADING2">
    <w:name w:val="MSG_EN_FONT_STYLE_NAME_TEMPLATE_ROLE_LEVEL MSG_EN_FONT_STYLE_NAME_BY_ROLE_HEADING 2"/>
    <w:rsid w:val="000B247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73639"/>
      <w:spacing w:val="0"/>
      <w:w w:val="100"/>
      <w:position w:val="0"/>
      <w:sz w:val="22"/>
      <w:szCs w:val="22"/>
      <w:u w:val="none"/>
      <w:effect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5C61A-D785-404F-9386-1489F0D7B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ismet gülü</dc:creator>
  <cp:lastModifiedBy>İCanATA</cp:lastModifiedBy>
  <cp:revision>6</cp:revision>
  <cp:lastPrinted>2023-12-04T07:47:00Z</cp:lastPrinted>
  <dcterms:created xsi:type="dcterms:W3CDTF">2024-06-04T12:34:00Z</dcterms:created>
  <dcterms:modified xsi:type="dcterms:W3CDTF">2024-06-04T13:06:00Z</dcterms:modified>
</cp:coreProperties>
</file>